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left"/>
        <w:rPr>
          <w:rFonts w:eastAsia="黑体"/>
          <w:color w:val="000000"/>
          <w:kern w:val="0"/>
          <w:sz w:val="32"/>
          <w:szCs w:val="32"/>
        </w:rPr>
      </w:pPr>
      <w:r>
        <w:rPr>
          <w:rFonts w:eastAsia="黑体"/>
          <w:color w:val="000000"/>
          <w:kern w:val="0"/>
          <w:sz w:val="32"/>
          <w:szCs w:val="32"/>
        </w:rPr>
        <w:t>附件9</w:t>
      </w:r>
    </w:p>
    <w:p>
      <w:pPr>
        <w:spacing w:before="156" w:beforeLines="50" w:after="156" w:afterLines="50"/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/>
          <w:sz w:val="40"/>
          <w:szCs w:val="40"/>
        </w:rPr>
        <w:t>建筑幕墙检测专项获奖名单（</w:t>
      </w:r>
      <w:r>
        <w:rPr>
          <w:rFonts w:hint="eastAsia" w:ascii="方正小标宋_GBK" w:eastAsia="方正小标宋_GBK"/>
          <w:sz w:val="40"/>
          <w:szCs w:val="40"/>
        </w:rPr>
        <w:t>8</w:t>
      </w:r>
      <w:r>
        <w:rPr>
          <w:rFonts w:ascii="方正小标宋_GBK" w:eastAsia="方正小标宋_GBK"/>
          <w:sz w:val="40"/>
          <w:szCs w:val="40"/>
        </w:rPr>
        <w:t>人）</w:t>
      </w:r>
    </w:p>
    <w:tbl>
      <w:tblPr>
        <w:tblStyle w:val="2"/>
        <w:tblW w:w="487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1109"/>
        <w:gridCol w:w="3357"/>
        <w:gridCol w:w="825"/>
        <w:gridCol w:w="1304"/>
        <w:gridCol w:w="10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3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color w:val="000000"/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姓　名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单　　位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分数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用　　时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  <w:sz w:val="24"/>
              </w:rPr>
            </w:pPr>
            <w:r>
              <w:rPr>
                <w:rFonts w:ascii="黑体" w:hAnsi="黑体" w:eastAsia="黑体"/>
                <w:bCs/>
                <w:kern w:val="0"/>
                <w:sz w:val="24"/>
              </w:rPr>
              <w:t>奖　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03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刘红玲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14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分</w:t>
            </w: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8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秒</w:t>
            </w:r>
          </w:p>
        </w:tc>
        <w:tc>
          <w:tcPr>
            <w:tcW w:w="1016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03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龚双星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十堰市建设工程质量检测中心有限公司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14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分</w:t>
            </w: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24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秒</w:t>
            </w:r>
          </w:p>
        </w:tc>
        <w:tc>
          <w:tcPr>
            <w:tcW w:w="1016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703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罗晓文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湖北正格幕墙检测有限公司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16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分</w:t>
            </w: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19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秒</w:t>
            </w:r>
          </w:p>
        </w:tc>
        <w:tc>
          <w:tcPr>
            <w:tcW w:w="1016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03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金巍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湖北兴建盛建设工程质量检测有限公司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17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分</w:t>
            </w: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7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秒</w:t>
            </w:r>
          </w:p>
        </w:tc>
        <w:tc>
          <w:tcPr>
            <w:tcW w:w="1016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703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何宏伟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18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分</w:t>
            </w: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22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秒</w:t>
            </w:r>
          </w:p>
        </w:tc>
        <w:tc>
          <w:tcPr>
            <w:tcW w:w="1016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703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王武雯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18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分</w:t>
            </w: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40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秒</w:t>
            </w:r>
          </w:p>
        </w:tc>
        <w:tc>
          <w:tcPr>
            <w:tcW w:w="1016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703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樊杰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湖北东锦工程质量检测有限公司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19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分</w:t>
            </w: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2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秒</w:t>
            </w:r>
          </w:p>
        </w:tc>
        <w:tc>
          <w:tcPr>
            <w:tcW w:w="1016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703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崔从华</w:t>
            </w:r>
          </w:p>
        </w:tc>
        <w:tc>
          <w:tcPr>
            <w:tcW w:w="3684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湖北科臻建设工程检测有限公司</w:t>
            </w:r>
          </w:p>
        </w:tc>
        <w:tc>
          <w:tcPr>
            <w:tcW w:w="853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20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分</w:t>
            </w:r>
            <w:r>
              <w:rPr>
                <w:rStyle w:val="4"/>
                <w:rFonts w:ascii="Times New Roman" w:hAnsi="Times New Roman" w:eastAsia="仿宋_GB2312" w:cs="Times New Roman"/>
                <w:lang w:bidi="ar"/>
              </w:rPr>
              <w:t>48</w:t>
            </w:r>
            <w:r>
              <w:rPr>
                <w:rStyle w:val="5"/>
                <w:rFonts w:hint="default" w:ascii="Times New Roman"/>
                <w:sz w:val="24"/>
                <w:szCs w:val="24"/>
                <w:lang w:bidi="ar"/>
              </w:rPr>
              <w:t>秒</w:t>
            </w:r>
          </w:p>
        </w:tc>
        <w:tc>
          <w:tcPr>
            <w:tcW w:w="1016" w:type="dxa"/>
            <w:noWrap/>
            <w:vAlign w:val="center"/>
          </w:tcPr>
          <w:p>
            <w:pPr>
              <w:spacing w:before="62" w:beforeLines="20" w:after="62" w:afterLines="20" w:line="32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>三等奖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8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5">
    <w:name w:val="font11"/>
    <w:qFormat/>
    <w:uiPriority w:val="0"/>
    <w:rPr>
      <w:rFonts w:hint="eastAsia" w:ascii="仿宋_GB2312" w:eastAsia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2022-01-10T04:47:41Z</dcterms:created>
  <dc:creator>Administrator</dc:creator>
  <cp:lastModifiedBy>晖</cp:lastModifiedBy>
  <dcterms:modified xsi:type="dcterms:W3CDTF">2022-01-10T04:47:54Z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519251555444421AA7A1857ED6BD5428</vt:lpwstr>
  </property>
</Properties>
</file>