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 w:eastAsia="宋体" w:cs="华文中宋"/>
          <w:color w:val="000000"/>
          <w:sz w:val="30"/>
          <w:szCs w:val="30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附件2：</w:t>
      </w:r>
    </w:p>
    <w:p>
      <w:pPr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lang w:val="en-US" w:eastAsia="zh-CN"/>
        </w:rPr>
        <w:t>中国建筑业协会</w:t>
      </w: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专家库专家推荐人选汇总表</w:t>
      </w:r>
    </w:p>
    <w:p>
      <w:pPr>
        <w:rPr>
          <w:rFonts w:ascii="宋体" w:hAnsi="宋体" w:eastAsia="宋体"/>
          <w:color w:val="000000"/>
          <w:sz w:val="30"/>
          <w:szCs w:val="30"/>
        </w:rPr>
      </w:pPr>
    </w:p>
    <w:tbl>
      <w:tblPr>
        <w:tblStyle w:val="4"/>
        <w:tblpPr w:leftFromText="180" w:rightFromText="180" w:vertAnchor="text" w:horzAnchor="page" w:tblpX="808" w:tblpY="825"/>
        <w:tblOverlap w:val="never"/>
        <w:tblW w:w="1491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7"/>
        <w:gridCol w:w="1253"/>
        <w:gridCol w:w="765"/>
        <w:gridCol w:w="1710"/>
        <w:gridCol w:w="3217"/>
        <w:gridCol w:w="1305"/>
        <w:gridCol w:w="1530"/>
        <w:gridCol w:w="1770"/>
        <w:gridCol w:w="26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3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现从事专业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eastAsia="宋体" w:cs="仿宋_GB2312"/>
                <w:b/>
                <w:color w:val="000000"/>
                <w:kern w:val="0"/>
                <w:sz w:val="30"/>
                <w:szCs w:val="30"/>
              </w:rPr>
              <w:t>手机号码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3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3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3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3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32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仿宋_GB2312"/>
                <w:color w:val="000000"/>
                <w:sz w:val="30"/>
                <w:szCs w:val="30"/>
              </w:rPr>
            </w:pPr>
          </w:p>
        </w:tc>
      </w:tr>
    </w:tbl>
    <w:p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66A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2022-07-06T02:27:47Z</dcterms:created>
  <dc:creator>Administrator</dc:creator>
  <cp:lastModifiedBy>晖</cp:lastModifiedBy>
  <dcterms:modified xsi:type="dcterms:W3CDTF">2022-07-06T02:28:10Z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82B6618FB705402687FAED68E5235A37</vt:lpwstr>
  </property>
</Properties>
</file>