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jc w:val="center"/>
        <w:rPr>
          <w:rFonts w:ascii="黑体" w:hAnsi="黑体" w:eastAsia="黑体"/>
          <w:bCs/>
          <w:color w:val="000000"/>
          <w:sz w:val="48"/>
          <w:szCs w:val="48"/>
        </w:rPr>
      </w:pPr>
      <w:r>
        <w:rPr>
          <w:rFonts w:hint="eastAsia" w:ascii="黑体" w:hAnsi="黑体" w:eastAsia="黑体"/>
          <w:bCs/>
          <w:color w:val="000000"/>
          <w:sz w:val="48"/>
          <w:szCs w:val="48"/>
          <w:lang w:val="en-US" w:eastAsia="zh-CN"/>
        </w:rPr>
        <w:t>2023年“质量月”优秀组织单位</w:t>
      </w:r>
    </w:p>
    <w:p>
      <w:pPr>
        <w:jc w:val="center"/>
        <w:rPr>
          <w:rFonts w:hint="eastAsia" w:ascii="黑体" w:hAnsi="黑体" w:eastAsia="黑体" w:cs="Times New Roman"/>
          <w:bCs/>
          <w:color w:val="000000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Times New Roman"/>
          <w:bCs/>
          <w:color w:val="000000"/>
          <w:sz w:val="48"/>
          <w:szCs w:val="4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52"/>
          <w:szCs w:val="52"/>
          <w:lang w:val="en-US" w:eastAsia="zh-CN"/>
        </w:rPr>
        <w:t>申 报 表</w:t>
      </w:r>
    </w:p>
    <w:p>
      <w:pPr>
        <w:jc w:val="center"/>
        <w:rPr>
          <w:rFonts w:ascii="仿宋_GB2312" w:eastAsia="仿宋_GB2312"/>
          <w:color w:val="000000"/>
          <w:sz w:val="36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>
      <w:pPr>
        <w:spacing w:line="800" w:lineRule="exact"/>
        <w:ind w:firstLine="1080" w:firstLineChars="300"/>
        <w:rPr>
          <w:rFonts w:ascii="仿宋_GB2312" w:eastAsia="仿宋_GB2312"/>
          <w:color w:val="000000"/>
          <w:sz w:val="36"/>
          <w:u w:val="single"/>
        </w:rPr>
      </w:pPr>
      <w:r>
        <w:rPr>
          <w:rFonts w:hint="eastAsia" w:ascii="仿宋_GB2312" w:eastAsia="仿宋_GB2312"/>
          <w:bCs/>
          <w:color w:val="000000"/>
          <w:sz w:val="36"/>
        </w:rPr>
        <w:t>申</w:t>
      </w:r>
      <w:r>
        <w:rPr>
          <w:rFonts w:hint="eastAsia" w:ascii="仿宋_GB2312" w:eastAsia="仿宋_GB2312"/>
          <w:bCs/>
          <w:color w:val="000000"/>
          <w:sz w:val="36"/>
          <w:lang w:val="en-US" w:eastAsia="zh-CN"/>
        </w:rPr>
        <w:t>报</w:t>
      </w:r>
      <w:r>
        <w:rPr>
          <w:rFonts w:hint="eastAsia" w:ascii="仿宋_GB2312" w:eastAsia="仿宋_GB2312"/>
          <w:bCs/>
          <w:color w:val="000000"/>
          <w:sz w:val="36"/>
        </w:rPr>
        <w:t>单位</w:t>
      </w:r>
      <w:r>
        <w:rPr>
          <w:rFonts w:ascii="仿宋_GB2312" w:eastAsia="仿宋_GB2312"/>
          <w:bCs/>
          <w:color w:val="000000"/>
          <w:sz w:val="36"/>
          <w:u w:val="single"/>
        </w:rPr>
        <w:t xml:space="preserve">                       </w:t>
      </w:r>
    </w:p>
    <w:p>
      <w:pPr>
        <w:spacing w:line="800" w:lineRule="exact"/>
        <w:ind w:firstLine="1080" w:firstLineChars="300"/>
        <w:rPr>
          <w:rFonts w:ascii="仿宋_GB2312" w:eastAsia="仿宋_GB2312"/>
          <w:b/>
          <w:bCs/>
          <w:color w:val="000000"/>
          <w:sz w:val="36"/>
          <w:u w:val="single"/>
        </w:rPr>
      </w:pPr>
      <w:r>
        <w:rPr>
          <w:rFonts w:hint="eastAsia" w:ascii="仿宋_GB2312" w:eastAsia="仿宋_GB2312"/>
          <w:bCs/>
          <w:color w:val="000000"/>
          <w:sz w:val="36"/>
        </w:rPr>
        <w:t>申</w:t>
      </w:r>
      <w:r>
        <w:rPr>
          <w:rFonts w:hint="eastAsia" w:ascii="仿宋_GB2312" w:eastAsia="仿宋_GB2312"/>
          <w:bCs/>
          <w:color w:val="000000"/>
          <w:sz w:val="36"/>
          <w:lang w:val="en-US" w:eastAsia="zh-CN"/>
        </w:rPr>
        <w:t>报</w:t>
      </w:r>
      <w:r>
        <w:rPr>
          <w:rFonts w:hint="eastAsia" w:ascii="仿宋_GB2312" w:eastAsia="仿宋_GB2312"/>
          <w:bCs/>
          <w:color w:val="000000"/>
          <w:sz w:val="36"/>
        </w:rPr>
        <w:t>日期</w:t>
      </w:r>
      <w:r>
        <w:rPr>
          <w:rFonts w:ascii="仿宋_GB2312" w:eastAsia="仿宋_GB2312"/>
          <w:bCs/>
          <w:color w:val="000000"/>
          <w:sz w:val="36"/>
          <w:u w:val="single"/>
        </w:rPr>
        <w:t xml:space="preserve"> </w:t>
      </w:r>
      <w:r>
        <w:rPr>
          <w:rFonts w:ascii="仿宋_GB2312" w:eastAsia="仿宋_GB2312"/>
          <w:b/>
          <w:bCs/>
          <w:color w:val="000000"/>
          <w:sz w:val="36"/>
          <w:u w:val="single"/>
        </w:rPr>
        <w:t xml:space="preserve">                      </w:t>
      </w:r>
    </w:p>
    <w:p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>
      <w:pPr>
        <w:suppressAutoHyphens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</w:p>
    <w:p>
      <w:pPr>
        <w:suppressAutoHyphens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</w:p>
    <w:p>
      <w:pPr>
        <w:suppressAutoHyphens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2023年“质量月”优秀组织单位申报表</w:t>
      </w:r>
    </w:p>
    <w:p>
      <w:pPr>
        <w:jc w:val="center"/>
        <w:rPr>
          <w:rFonts w:hint="eastAsia" w:ascii="华文中宋" w:hAnsi="华文中宋" w:eastAsia="华文中宋"/>
          <w:bCs/>
          <w:sz w:val="18"/>
          <w:szCs w:val="18"/>
        </w:rPr>
      </w:pP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559"/>
        <w:gridCol w:w="1980"/>
        <w:gridCol w:w="1096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41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6419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8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通信地址</w:t>
            </w:r>
          </w:p>
        </w:tc>
        <w:tc>
          <w:tcPr>
            <w:tcW w:w="353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邮编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 责 人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8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9" w:hRule="atLeast"/>
        </w:trPr>
        <w:tc>
          <w:tcPr>
            <w:tcW w:w="20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质量月</w:t>
            </w:r>
          </w:p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活动开展情况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（条目式罗列，无需具体展开描述）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419" w:type="dxa"/>
            <w:gridSpan w:val="4"/>
            <w:noWrap w:val="0"/>
            <w:vAlign w:val="top"/>
          </w:tcPr>
          <w:p>
            <w:pPr>
              <w:ind w:firstLine="3900" w:firstLineChars="13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20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641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  <w:p>
            <w:pPr>
              <w:ind w:firstLine="3300" w:firstLineChars="1100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签字（盖章）：    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年  月  日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96B939B-2504-4EC2-9FCE-DA4BE2667E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564A941-902A-41D2-9AC1-86DEEBF8A5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C89167C-CA66-4E27-9202-6AAD76A7672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D95AA2D-7DE6-47F9-90C7-4BDBDC9900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05A2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2023-09-01T03:50:12Z</dcterms:created>
  <dc:creator>Administrator</dc:creator>
  <cp:lastModifiedBy>晖</cp:lastModifiedBy>
  <dcterms:modified xsi:type="dcterms:W3CDTF">2023-09-01T03:50:18Z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7A727D87EFCF41EBA5C21EB24FE31D57_12</vt:lpwstr>
  </property>
</Properties>
</file>